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62" w:rsidRPr="00F96FA6" w:rsidRDefault="00302B62" w:rsidP="00302B62">
      <w:pPr>
        <w:spacing w:line="276" w:lineRule="auto"/>
        <w:jc w:val="center"/>
        <w:rPr>
          <w:rFonts w:cs="Times New Roman"/>
          <w:b/>
          <w:szCs w:val="24"/>
        </w:rPr>
      </w:pPr>
      <w:r w:rsidRPr="00F96FA6">
        <w:rPr>
          <w:rFonts w:cs="Times New Roman"/>
          <w:b/>
          <w:szCs w:val="24"/>
        </w:rPr>
        <w:t xml:space="preserve">ПРИКАЗ </w:t>
      </w:r>
    </w:p>
    <w:p w:rsidR="00302B62" w:rsidRPr="00F96FA6" w:rsidRDefault="00302B62" w:rsidP="00302B62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302B62" w:rsidRPr="00F96FA6" w:rsidRDefault="00302B62" w:rsidP="00302B62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Приказ № 2/82</w:t>
      </w:r>
      <w:r w:rsidRPr="00F96FA6">
        <w:rPr>
          <w:rFonts w:cs="Times New Roman"/>
          <w:color w:val="auto"/>
          <w:szCs w:val="24"/>
        </w:rPr>
        <w:br/>
      </w:r>
      <w:r w:rsidR="00016D88">
        <w:rPr>
          <w:rFonts w:cs="Times New Roman"/>
          <w:color w:val="auto"/>
          <w:szCs w:val="24"/>
        </w:rPr>
        <w:t>«3</w:t>
      </w:r>
      <w:r w:rsidRPr="00F96FA6">
        <w:rPr>
          <w:rFonts w:cs="Times New Roman"/>
          <w:color w:val="auto"/>
          <w:szCs w:val="24"/>
        </w:rPr>
        <w:t xml:space="preserve">»апреля </w:t>
      </w:r>
      <w:r w:rsidR="00016D88">
        <w:rPr>
          <w:rFonts w:cs="Times New Roman"/>
          <w:color w:val="auto"/>
          <w:szCs w:val="24"/>
        </w:rPr>
        <w:t>2023</w:t>
      </w:r>
      <w:r w:rsidRPr="00F96FA6">
        <w:rPr>
          <w:rFonts w:cs="Times New Roman"/>
          <w:color w:val="auto"/>
          <w:szCs w:val="24"/>
        </w:rPr>
        <w:t>года.</w:t>
      </w:r>
    </w:p>
    <w:p w:rsidR="00302B62" w:rsidRPr="00F96FA6" w:rsidRDefault="00302B62" w:rsidP="00302B62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Об участии </w:t>
      </w:r>
      <w:proofErr w:type="spellStart"/>
      <w:r w:rsidRPr="00F96FA6">
        <w:rPr>
          <w:rFonts w:cs="Times New Roman"/>
          <w:color w:val="auto"/>
          <w:szCs w:val="24"/>
        </w:rPr>
        <w:t>впроведении</w:t>
      </w:r>
      <w:proofErr w:type="spellEnd"/>
      <w:r w:rsidRPr="00F96FA6">
        <w:rPr>
          <w:rFonts w:cs="Times New Roman"/>
          <w:color w:val="auto"/>
          <w:szCs w:val="24"/>
        </w:rPr>
        <w:t xml:space="preserve"> Всероссийских проверочных работ.</w:t>
      </w:r>
    </w:p>
    <w:p w:rsidR="00302B62" w:rsidRPr="00F96FA6" w:rsidRDefault="00302B62" w:rsidP="00302B62">
      <w:pPr>
        <w:spacing w:before="120" w:line="276" w:lineRule="auto"/>
        <w:ind w:firstLine="709"/>
        <w:rPr>
          <w:rFonts w:cs="Times New Roman"/>
          <w:color w:val="FF0000"/>
          <w:spacing w:val="-4"/>
          <w:szCs w:val="24"/>
        </w:rPr>
      </w:pPr>
      <w:proofErr w:type="gramStart"/>
      <w:r w:rsidRPr="00F96FA6">
        <w:rPr>
          <w:rFonts w:cs="Times New Roman"/>
          <w:color w:val="auto"/>
          <w:spacing w:val="-4"/>
          <w:szCs w:val="24"/>
        </w:rPr>
        <w:t xml:space="preserve">В рамках </w:t>
      </w:r>
      <w:proofErr w:type="spellStart"/>
      <w:r w:rsidRPr="00F96FA6">
        <w:rPr>
          <w:rFonts w:cs="Times New Roman"/>
          <w:color w:val="auto"/>
          <w:spacing w:val="-4"/>
          <w:szCs w:val="24"/>
        </w:rPr>
        <w:t>проведенияВсероссийских</w:t>
      </w:r>
      <w:proofErr w:type="spellEnd"/>
      <w:r w:rsidRPr="00F96FA6">
        <w:rPr>
          <w:rFonts w:cs="Times New Roman"/>
          <w:color w:val="auto"/>
          <w:spacing w:val="-4"/>
          <w:szCs w:val="24"/>
        </w:rPr>
        <w:t xml:space="preserve"> проверочных работ (далее – ВПР) на основании приказа </w:t>
      </w:r>
      <w:r w:rsidRPr="00F96FA6">
        <w:rPr>
          <w:rFonts w:cs="Times New Roman"/>
          <w:spacing w:val="-4"/>
          <w:szCs w:val="24"/>
        </w:rPr>
        <w:t>Федеральной службы по надзору в сфере образования и науки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</w:t>
      </w:r>
      <w:r w:rsidR="00016D88">
        <w:rPr>
          <w:rFonts w:cs="Times New Roman"/>
          <w:spacing w:val="-4"/>
          <w:szCs w:val="24"/>
        </w:rPr>
        <w:t>ийских проверочных работ в 2023</w:t>
      </w:r>
      <w:r w:rsidRPr="00F96FA6">
        <w:rPr>
          <w:rFonts w:cs="Times New Roman"/>
          <w:spacing w:val="-4"/>
          <w:szCs w:val="24"/>
        </w:rPr>
        <w:t>год</w:t>
      </w:r>
      <w:r w:rsidRPr="00F96FA6">
        <w:rPr>
          <w:rFonts w:cs="Times New Roman"/>
          <w:color w:val="auto"/>
          <w:spacing w:val="-4"/>
          <w:szCs w:val="24"/>
        </w:rPr>
        <w:t xml:space="preserve">у»,  распоряжения Министерства образования Кировской области «О проведении </w:t>
      </w:r>
      <w:r w:rsidRPr="00F96FA6">
        <w:rPr>
          <w:rFonts w:cs="Times New Roman"/>
          <w:spacing w:val="-4"/>
          <w:szCs w:val="24"/>
        </w:rPr>
        <w:t xml:space="preserve"> всероссийских проверочных работ в 4-8  и 10-11 клас</w:t>
      </w:r>
      <w:r w:rsidR="00016D88">
        <w:rPr>
          <w:rFonts w:cs="Times New Roman"/>
          <w:spacing w:val="-4"/>
          <w:szCs w:val="24"/>
        </w:rPr>
        <w:t>сов ОО Кировской</w:t>
      </w:r>
      <w:proofErr w:type="gramEnd"/>
      <w:r w:rsidR="00016D88">
        <w:rPr>
          <w:rFonts w:cs="Times New Roman"/>
          <w:spacing w:val="-4"/>
          <w:szCs w:val="24"/>
        </w:rPr>
        <w:t xml:space="preserve"> области  в 2023</w:t>
      </w:r>
      <w:r w:rsidRPr="00F96FA6">
        <w:rPr>
          <w:rFonts w:cs="Times New Roman"/>
          <w:spacing w:val="-4"/>
          <w:szCs w:val="24"/>
        </w:rPr>
        <w:t>год</w:t>
      </w:r>
      <w:r w:rsidRPr="00F96FA6">
        <w:rPr>
          <w:rFonts w:cs="Times New Roman"/>
          <w:color w:val="auto"/>
          <w:spacing w:val="-4"/>
          <w:szCs w:val="24"/>
        </w:rPr>
        <w:t>у»</w:t>
      </w:r>
    </w:p>
    <w:p w:rsidR="00302B62" w:rsidRPr="00F96FA6" w:rsidRDefault="00302B62" w:rsidP="00302B62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Приказываю:</w:t>
      </w:r>
    </w:p>
    <w:p w:rsidR="00302B62" w:rsidRPr="00F96FA6" w:rsidRDefault="00302B62" w:rsidP="00302B62">
      <w:pPr>
        <w:pStyle w:val="ac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1. Провести (или принять участие в проведении) Всероссийские проверочные работы (далее – ВПР) для обучающихся 4</w:t>
      </w:r>
      <w:r w:rsidR="00016D88">
        <w:rPr>
          <w:rFonts w:cs="Times New Roman"/>
          <w:color w:val="auto"/>
          <w:szCs w:val="24"/>
        </w:rPr>
        <w:t>-8 классов в период с 11.04.2023-26.04.2023</w:t>
      </w:r>
      <w:r w:rsidRPr="00F96FA6">
        <w:rPr>
          <w:rFonts w:cs="Times New Roman"/>
          <w:color w:val="auto"/>
          <w:szCs w:val="24"/>
        </w:rPr>
        <w:t>г</w:t>
      </w:r>
    </w:p>
    <w:p w:rsidR="00302B62" w:rsidRPr="00F96FA6" w:rsidRDefault="00302B62" w:rsidP="00302B62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2. Назначить организаторами в аудиториях и утвердить</w:t>
      </w:r>
      <w:r w:rsidRPr="00F96FA6">
        <w:rPr>
          <w:rFonts w:eastAsia="TimesNewRomanPSMT" w:cs="Times New Roman"/>
          <w:color w:val="auto"/>
          <w:szCs w:val="24"/>
          <w:lang w:eastAsia="en-US"/>
        </w:rPr>
        <w:t xml:space="preserve"> состав экспертов для проверки ВПР:</w:t>
      </w:r>
    </w:p>
    <w:tbl>
      <w:tblPr>
        <w:tblStyle w:val="af5"/>
        <w:tblW w:w="0" w:type="auto"/>
        <w:tblLook w:val="04A0"/>
      </w:tblPr>
      <w:tblGrid>
        <w:gridCol w:w="1645"/>
        <w:gridCol w:w="1667"/>
        <w:gridCol w:w="838"/>
        <w:gridCol w:w="705"/>
        <w:gridCol w:w="2203"/>
        <w:gridCol w:w="2513"/>
      </w:tblGrid>
      <w:tr w:rsidR="00302B62" w:rsidRPr="00F96FA6" w:rsidTr="00451288">
        <w:tc>
          <w:tcPr>
            <w:tcW w:w="164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урок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96FA6">
              <w:rPr>
                <w:rFonts w:cs="Times New Roman"/>
                <w:sz w:val="24"/>
                <w:szCs w:val="24"/>
              </w:rPr>
              <w:t>Ответственный</w:t>
            </w:r>
            <w:proofErr w:type="gramEnd"/>
            <w:r w:rsidRPr="00F96FA6">
              <w:rPr>
                <w:rFonts w:cs="Times New Roman"/>
                <w:sz w:val="24"/>
                <w:szCs w:val="24"/>
              </w:rPr>
              <w:t xml:space="preserve"> в аудитории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эксперты</w:t>
            </w:r>
          </w:p>
        </w:tc>
      </w:tr>
      <w:tr w:rsidR="00302B62" w:rsidRPr="00F96FA6" w:rsidTr="00451288">
        <w:tc>
          <w:tcPr>
            <w:tcW w:w="1645" w:type="dxa"/>
            <w:vMerge w:val="restart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11.04.2023</w:t>
            </w:r>
          </w:p>
        </w:tc>
        <w:tc>
          <w:tcPr>
            <w:tcW w:w="1667" w:type="dxa"/>
            <w:vMerge w:val="restart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Котельникова С.М., учитель начальных классов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>Котельникова С.М.., учитель начальных классов - председатель комиссии</w:t>
            </w:r>
          </w:p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Шубина Е.А. 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Нагаева М.А., учитель географии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Шутихина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Т.С., учитель математики – председатель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Пысина Е.С., учитель математики – член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Маринина Н.В., учитель физики – член комиссии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Н.С., учитель </w:t>
            </w:r>
            <w:r w:rsidRPr="00F96FA6">
              <w:rPr>
                <w:rFonts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lastRenderedPageBreak/>
              <w:t>Шутихина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Т.С., учитель математики – </w:t>
            </w:r>
            <w:r w:rsidRPr="00F96FA6">
              <w:rPr>
                <w:rFonts w:cs="Times New Roman"/>
                <w:sz w:val="24"/>
                <w:szCs w:val="24"/>
              </w:rPr>
              <w:lastRenderedPageBreak/>
              <w:t>председатель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Пысина Е.С., учитель математики – член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Маринина Н.В., учитель физики – член комиссии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2-3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Шутихина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Т.С., учитель математики – председатель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Пысина Е.С., учитель математики – член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Маринина Н.В., учитель физики – член комиссии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2-3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Елькина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Т.В., педагог-организатор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Шутихина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Т.С., учитель математики – председатель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Пысина Е.С., учитель математики – член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Маринина Н.В., учитель физики – член комиссии</w:t>
            </w:r>
          </w:p>
        </w:tc>
      </w:tr>
      <w:tr w:rsidR="00302B62" w:rsidRPr="00F96FA6" w:rsidTr="00451288">
        <w:tc>
          <w:tcPr>
            <w:tcW w:w="1645" w:type="dxa"/>
            <w:vMerge w:val="restart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14.04.2023</w:t>
            </w:r>
          </w:p>
        </w:tc>
        <w:tc>
          <w:tcPr>
            <w:tcW w:w="1667" w:type="dxa"/>
            <w:vMerge w:val="restart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Русский язык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>Котельникова С.М., учитель начальных классов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>Котельникова С.М.., учитель начальных классов - председатель комиссии</w:t>
            </w:r>
          </w:p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Шубина Е.А. 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Пысина Е.С., учитель математики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 – председатель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Е.Н., </w:t>
            </w:r>
            <w:r w:rsidRPr="00F96FA6">
              <w:rPr>
                <w:rFonts w:cs="Times New Roman"/>
                <w:sz w:val="24"/>
                <w:szCs w:val="24"/>
              </w:rPr>
              <w:lastRenderedPageBreak/>
              <w:t>учитель русского языка и литературы - член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Чебыкина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Е.В., </w:t>
            </w:r>
            <w:proofErr w:type="spellStart"/>
            <w:r w:rsidRPr="00F96FA6">
              <w:rPr>
                <w:rFonts w:cs="Times New Roman"/>
                <w:sz w:val="24"/>
                <w:szCs w:val="24"/>
              </w:rPr>
              <w:t>уитель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 – председатель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 - член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2-3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Елькина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Т.В., педагог-организатор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 – председатель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 - член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2-3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Копосова В.Н., учитель биологии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 – председатель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 - член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302B62" w:rsidRPr="00F96FA6" w:rsidTr="00451288">
        <w:tc>
          <w:tcPr>
            <w:tcW w:w="1645" w:type="dxa"/>
            <w:vMerge w:val="restart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18.04.2023</w:t>
            </w: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>Котельникова С.М.., учитель начальных классов - председатель комиссии</w:t>
            </w:r>
          </w:p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Шубина Е.А. 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Пысина Е.С., учитель математики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Е.Н., учитель </w:t>
            </w:r>
            <w:proofErr w:type="spellStart"/>
            <w:proofErr w:type="gramStart"/>
            <w:r w:rsidRPr="00F96FA6">
              <w:rPr>
                <w:rFonts w:cs="Times New Roman"/>
                <w:sz w:val="24"/>
                <w:szCs w:val="24"/>
              </w:rPr>
              <w:t>истории-председатель</w:t>
            </w:r>
            <w:proofErr w:type="spellEnd"/>
            <w:proofErr w:type="gramEnd"/>
            <w:r w:rsidRPr="00F96FA6">
              <w:rPr>
                <w:rFonts w:cs="Times New Roman"/>
                <w:sz w:val="24"/>
                <w:szCs w:val="24"/>
              </w:rPr>
              <w:t xml:space="preserve"> комиссии 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 xml:space="preserve">Нагаева М.А., учитель географии, истории </w:t>
            </w:r>
            <w:proofErr w:type="gramStart"/>
            <w:r w:rsidRPr="00F96FA6">
              <w:rPr>
                <w:rFonts w:cs="Times New Roman"/>
                <w:sz w:val="24"/>
                <w:szCs w:val="24"/>
              </w:rPr>
              <w:t>-ч</w:t>
            </w:r>
            <w:proofErr w:type="gramEnd"/>
            <w:r w:rsidRPr="00F96FA6">
              <w:rPr>
                <w:rFonts w:cs="Times New Roman"/>
                <w:sz w:val="24"/>
                <w:szCs w:val="24"/>
              </w:rPr>
              <w:t>лен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Чебыкина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Е.В., учитель истории,</w:t>
            </w:r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член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b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Е.Н.. учитель русского языка и литературы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b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96FA6">
              <w:rPr>
                <w:rFonts w:cs="Times New Roman"/>
                <w:sz w:val="24"/>
                <w:szCs w:val="24"/>
              </w:rPr>
              <w:t>Маринина</w:t>
            </w:r>
            <w:proofErr w:type="gramEnd"/>
            <w:r w:rsidRPr="00F96FA6">
              <w:rPr>
                <w:rFonts w:cs="Times New Roman"/>
                <w:sz w:val="24"/>
                <w:szCs w:val="24"/>
              </w:rPr>
              <w:t xml:space="preserve"> Н.В., учитель физики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b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302B62" w:rsidRPr="00F96FA6" w:rsidTr="00451288">
        <w:tc>
          <w:tcPr>
            <w:tcW w:w="1645" w:type="dxa"/>
            <w:vMerge w:val="restart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21.04.2023</w:t>
            </w: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Е.П., учитель начальных классов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>Котельникова С.М.., учитель начальных классов - председатель комиссии</w:t>
            </w:r>
          </w:p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Мусифуллина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Н.В.,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rPr>
                <w:rFonts w:eastAsia="TimesNewRomanPSMT" w:cs="Times New Roman"/>
                <w:sz w:val="24"/>
                <w:szCs w:val="24"/>
              </w:rPr>
            </w:pPr>
            <w:proofErr w:type="spellStart"/>
            <w:r w:rsidRPr="00F96FA6">
              <w:rPr>
                <w:rFonts w:eastAsia="TimesNewRomanPSMT" w:cs="Times New Roman"/>
                <w:sz w:val="24"/>
                <w:szCs w:val="24"/>
              </w:rPr>
              <w:t>Бушманова</w:t>
            </w:r>
            <w:proofErr w:type="spellEnd"/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 Е.П., </w:t>
            </w:r>
            <w:r w:rsidRPr="00F96FA6">
              <w:rPr>
                <w:rFonts w:eastAsia="TimesNewRomanPSMT" w:cs="Times New Roman"/>
                <w:sz w:val="24"/>
                <w:szCs w:val="24"/>
              </w:rPr>
              <w:lastRenderedPageBreak/>
              <w:t xml:space="preserve">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contextualSpacing/>
              <w:rPr>
                <w:rFonts w:eastAsia="TimesNewRomanPSMT" w:cs="Times New Roman"/>
                <w:sz w:val="24"/>
                <w:szCs w:val="24"/>
              </w:rPr>
            </w:pPr>
            <w:r w:rsidRPr="00F96FA6">
              <w:rPr>
                <w:rFonts w:eastAsia="TimesNewRomanPSMT" w:cs="Times New Roman"/>
                <w:sz w:val="24"/>
                <w:szCs w:val="24"/>
              </w:rPr>
              <w:t xml:space="preserve">Шубина Е.А. ., учитель начальных классов– </w:t>
            </w:r>
            <w:proofErr w:type="gramStart"/>
            <w:r w:rsidRPr="00F96FA6">
              <w:rPr>
                <w:rFonts w:eastAsia="TimesNewRomanPSMT" w:cs="Times New Roman"/>
                <w:sz w:val="24"/>
                <w:szCs w:val="24"/>
              </w:rPr>
              <w:t>чл</w:t>
            </w:r>
            <w:proofErr w:type="gramEnd"/>
            <w:r w:rsidRPr="00F96FA6">
              <w:rPr>
                <w:rFonts w:eastAsia="TimesNewRomanPSMT" w:cs="Times New Roman"/>
                <w:sz w:val="24"/>
                <w:szCs w:val="24"/>
              </w:rPr>
              <w:t>ен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Е.Н., учитель русского языка и литературы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Чебыкина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Е.В., учитель истории и обществознания – председатель комиссии</w:t>
            </w:r>
          </w:p>
          <w:p w:rsidR="00302B62" w:rsidRPr="00F96FA6" w:rsidRDefault="00302B62" w:rsidP="00451288">
            <w:pPr>
              <w:ind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Грибанова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Е.Н., учитель истории – член комиссии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Лузянина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Н.С., учитель русского языка и литературы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b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6FA6">
              <w:rPr>
                <w:rFonts w:cs="Times New Roman"/>
                <w:sz w:val="24"/>
                <w:szCs w:val="24"/>
              </w:rPr>
              <w:t>Елькина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Т.В., педагог-организатор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b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302B62" w:rsidRPr="00F96FA6" w:rsidTr="00451288">
        <w:tc>
          <w:tcPr>
            <w:tcW w:w="1645" w:type="dxa"/>
            <w:vMerge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На основе случайного выбора</w:t>
            </w:r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Копосова В.Н., учитель биологии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b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Предметы по выбору будут доступны в личных кабинетах ФИСОКО  за неделю до проведения, соответственно экспертная комиссия будет сформирована позднее.</w:t>
            </w:r>
          </w:p>
        </w:tc>
      </w:tr>
      <w:tr w:rsidR="00302B62" w:rsidRPr="00F96FA6" w:rsidTr="00451288">
        <w:tc>
          <w:tcPr>
            <w:tcW w:w="164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25.04.2023</w:t>
            </w:r>
          </w:p>
        </w:tc>
        <w:tc>
          <w:tcPr>
            <w:tcW w:w="1667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 xml:space="preserve">Английский </w:t>
            </w:r>
            <w:proofErr w:type="spellStart"/>
            <w:r w:rsidRPr="00F96FA6">
              <w:rPr>
                <w:rFonts w:cs="Times New Roman"/>
                <w:sz w:val="24"/>
                <w:szCs w:val="24"/>
              </w:rPr>
              <w:t>яззык</w:t>
            </w:r>
            <w:proofErr w:type="spellEnd"/>
          </w:p>
        </w:tc>
        <w:tc>
          <w:tcPr>
            <w:tcW w:w="838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1-7</w:t>
            </w:r>
          </w:p>
        </w:tc>
        <w:tc>
          <w:tcPr>
            <w:tcW w:w="220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 xml:space="preserve">Поп </w:t>
            </w:r>
            <w:proofErr w:type="spellStart"/>
            <w:r w:rsidRPr="00F96FA6">
              <w:rPr>
                <w:rFonts w:cs="Times New Roman"/>
                <w:sz w:val="24"/>
                <w:szCs w:val="24"/>
              </w:rPr>
              <w:t>Г.М.,учитель</w:t>
            </w:r>
            <w:proofErr w:type="spellEnd"/>
            <w:r w:rsidRPr="00F96FA6">
              <w:rPr>
                <w:rFonts w:cs="Times New Roman"/>
                <w:sz w:val="24"/>
                <w:szCs w:val="24"/>
              </w:rPr>
              <w:t xml:space="preserve"> иностранного языка;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 xml:space="preserve">Копосова В.Н., </w:t>
            </w:r>
            <w:r w:rsidRPr="00F96FA6">
              <w:rPr>
                <w:rFonts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F96FA6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F96FA6">
              <w:rPr>
                <w:rFonts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2513" w:type="dxa"/>
          </w:tcPr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lastRenderedPageBreak/>
              <w:t>Поп Г.М., учитель иностранного языка – председатель комиссии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  <w:r w:rsidRPr="00F96FA6">
              <w:rPr>
                <w:rFonts w:cs="Times New Roman"/>
                <w:sz w:val="24"/>
                <w:szCs w:val="24"/>
              </w:rPr>
              <w:t>Копосова В.Н., зам</w:t>
            </w:r>
            <w:proofErr w:type="gramStart"/>
            <w:r w:rsidRPr="00F96FA6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F96FA6">
              <w:rPr>
                <w:rFonts w:cs="Times New Roman"/>
                <w:sz w:val="24"/>
                <w:szCs w:val="24"/>
              </w:rPr>
              <w:t>иректора по УВР</w:t>
            </w:r>
          </w:p>
          <w:p w:rsidR="00302B62" w:rsidRPr="00F96FA6" w:rsidRDefault="00302B62" w:rsidP="0045128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02B62" w:rsidRPr="00F96FA6" w:rsidRDefault="00302B62" w:rsidP="00302B62">
      <w:pPr>
        <w:rPr>
          <w:rFonts w:cs="Times New Roman"/>
          <w:szCs w:val="24"/>
        </w:rPr>
      </w:pPr>
    </w:p>
    <w:p w:rsidR="00F96FA6" w:rsidRPr="00F96FA6" w:rsidRDefault="00F96FA6" w:rsidP="00F96FA6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3. Назначить ответственным организатором проведения ВПР по образовательной организации</w:t>
      </w:r>
      <w:r w:rsidRPr="00F96FA6">
        <w:rPr>
          <w:rFonts w:cs="Times New Roman"/>
          <w:color w:val="FF0000"/>
          <w:szCs w:val="24"/>
        </w:rPr>
        <w:t xml:space="preserve"> </w:t>
      </w:r>
      <w:r w:rsidRPr="00F96FA6">
        <w:rPr>
          <w:rFonts w:cs="Times New Roman"/>
          <w:color w:val="auto"/>
          <w:szCs w:val="24"/>
        </w:rPr>
        <w:t>Копосову Валентину Николаевну, заместителя директора по УВР и передать информацию об ответственном организаторе муниципальному (региональному) координатору.</w:t>
      </w:r>
    </w:p>
    <w:p w:rsidR="00F96FA6" w:rsidRPr="00F96FA6" w:rsidRDefault="00F96FA6" w:rsidP="00F96FA6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4. Ответственному организатору проведения ВПР Копосову Валентину Николаевну, заместителя директора по УВР:</w:t>
      </w:r>
    </w:p>
    <w:p w:rsidR="00F96FA6" w:rsidRPr="00F96FA6" w:rsidRDefault="00F96FA6" w:rsidP="00F96FA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4.1.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F96FA6">
        <w:rPr>
          <w:rFonts w:eastAsia="Times New Roman" w:cs="Times New Roman"/>
          <w:szCs w:val="24"/>
        </w:rPr>
        <w:t>https://lk-fisoko.obrnadzor.gov.ru/</w:t>
      </w:r>
      <w:r w:rsidRPr="00F96FA6">
        <w:rPr>
          <w:rFonts w:cs="Times New Roman"/>
          <w:color w:val="auto"/>
          <w:szCs w:val="24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F96FA6" w:rsidRPr="00F96FA6" w:rsidRDefault="00F96FA6" w:rsidP="00F96FA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4.2. Внести необходимые изменения в расписание занятий образовательной организации в дни проведения </w:t>
      </w:r>
      <w:proofErr w:type="spellStart"/>
      <w:r w:rsidRPr="00F96FA6">
        <w:rPr>
          <w:rFonts w:cs="Times New Roman"/>
          <w:color w:val="auto"/>
          <w:szCs w:val="24"/>
        </w:rPr>
        <w:t>ВПРи</w:t>
      </w:r>
      <w:proofErr w:type="spellEnd"/>
      <w:r w:rsidRPr="00F96FA6">
        <w:rPr>
          <w:rFonts w:cs="Times New Roman"/>
          <w:color w:val="auto"/>
          <w:szCs w:val="24"/>
        </w:rPr>
        <w:t xml:space="preserve"> довести до сведения родителей изменения в расписании занятий.</w:t>
      </w:r>
    </w:p>
    <w:p w:rsidR="00F96FA6" w:rsidRPr="00F96FA6" w:rsidRDefault="00F96FA6" w:rsidP="00F96FA6">
      <w:pPr>
        <w:ind w:firstLine="0"/>
        <w:jc w:val="left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            4.3. Всем лицам, задействованным в проведении и проверке ВПР, обеспечить режим информационной безопасности на всех этапах.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4.4.  Скачать в личном кабинете в ФИС ОКО</w:t>
      </w:r>
      <w:r>
        <w:rPr>
          <w:rFonts w:cs="Times New Roman"/>
          <w:color w:val="auto"/>
          <w:szCs w:val="24"/>
        </w:rPr>
        <w:t xml:space="preserve"> </w:t>
      </w:r>
      <w:r w:rsidRPr="00F96FA6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4.5. Скачать комплекты для проведения ВПР в личном кабинете ФИС ОКО до дня проведения работы для 4-8,10-11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>
        <w:rPr>
          <w:rFonts w:cs="Times New Roman"/>
          <w:color w:val="auto"/>
          <w:szCs w:val="24"/>
        </w:rPr>
        <w:t>3</w:t>
      </w:r>
      <w:r w:rsidRPr="00F96FA6">
        <w:rPr>
          <w:rFonts w:cs="Times New Roman"/>
          <w:color w:val="auto"/>
          <w:szCs w:val="24"/>
        </w:rPr>
        <w:t>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4.6.Распечатать варианты ВПР на всех участников.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4.7.Организовать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F96FA6">
        <w:rPr>
          <w:rFonts w:cs="Times New Roman"/>
          <w:b/>
          <w:color w:val="auto"/>
          <w:szCs w:val="24"/>
        </w:rPr>
        <w:t>только один раз.</w:t>
      </w:r>
      <w:r w:rsidRPr="00F96FA6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F96FA6">
        <w:rPr>
          <w:rFonts w:cs="Times New Roman"/>
          <w:color w:val="auto"/>
          <w:szCs w:val="24"/>
        </w:rPr>
        <w:t>черной</w:t>
      </w:r>
      <w:proofErr w:type="gramEnd"/>
      <w:r w:rsidRPr="00F96FA6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4.8.По окончании проведения работы собрать все комплекты.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szCs w:val="24"/>
        </w:rPr>
        <w:t xml:space="preserve">4.9.В личном кабинете в ФИС ОКО получить </w:t>
      </w:r>
      <w:r w:rsidRPr="00F96FA6">
        <w:rPr>
          <w:rFonts w:cs="Times New Roman"/>
          <w:b/>
          <w:szCs w:val="24"/>
        </w:rPr>
        <w:t>критерии оценивания ответов</w:t>
      </w:r>
      <w:r w:rsidRPr="00F96FA6">
        <w:rPr>
          <w:rFonts w:cs="Times New Roman"/>
          <w:szCs w:val="24"/>
        </w:rPr>
        <w:t>. Даты получения критериев оценивания работ указаны в плане-графике проведения ВПР 202</w:t>
      </w:r>
      <w:r>
        <w:rPr>
          <w:rFonts w:cs="Times New Roman"/>
          <w:szCs w:val="24"/>
        </w:rPr>
        <w:t>3</w:t>
      </w:r>
      <w:r w:rsidRPr="00F96FA6">
        <w:rPr>
          <w:rFonts w:cs="Times New Roman"/>
          <w:color w:val="auto"/>
          <w:szCs w:val="24"/>
        </w:rPr>
        <w:t>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4.10.Получить через личный кабинет в ФИС ОКО </w:t>
      </w:r>
      <w:r w:rsidRPr="00F96FA6">
        <w:rPr>
          <w:rFonts w:cs="Times New Roman"/>
          <w:b/>
          <w:color w:val="auto"/>
          <w:szCs w:val="24"/>
        </w:rPr>
        <w:t>электронную форму сбора</w:t>
      </w:r>
      <w:r>
        <w:rPr>
          <w:rFonts w:cs="Times New Roman"/>
          <w:b/>
          <w:color w:val="auto"/>
          <w:szCs w:val="24"/>
        </w:rPr>
        <w:t xml:space="preserve"> </w:t>
      </w:r>
      <w:r w:rsidRPr="00F96FA6">
        <w:rPr>
          <w:rFonts w:cs="Times New Roman"/>
          <w:b/>
          <w:color w:val="auto"/>
          <w:szCs w:val="24"/>
        </w:rPr>
        <w:t>результатов ВПР</w:t>
      </w:r>
      <w:r w:rsidRPr="00F96FA6">
        <w:rPr>
          <w:rFonts w:cs="Times New Roman"/>
          <w:color w:val="auto"/>
          <w:szCs w:val="24"/>
        </w:rPr>
        <w:t>. Даты получения форм сбора результатов указаны в плане-графике проведения ВПР 202</w:t>
      </w:r>
      <w:r>
        <w:rPr>
          <w:rFonts w:cs="Times New Roman"/>
          <w:color w:val="auto"/>
          <w:szCs w:val="24"/>
        </w:rPr>
        <w:t>3</w:t>
      </w:r>
      <w:r w:rsidRPr="00F96FA6">
        <w:rPr>
          <w:rFonts w:cs="Times New Roman"/>
          <w:color w:val="auto"/>
          <w:szCs w:val="24"/>
        </w:rPr>
        <w:t>.</w:t>
      </w:r>
    </w:p>
    <w:p w:rsidR="00F96FA6" w:rsidRPr="00F96FA6" w:rsidRDefault="00F96FA6" w:rsidP="00F96FA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4.11. Организовать проверку ответов участников с помощью критериев по соответствующему предмету.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4.12. Заполнить форму сбора результатов выполнения </w:t>
      </w:r>
      <w:proofErr w:type="spellStart"/>
      <w:r w:rsidRPr="00F96FA6">
        <w:rPr>
          <w:rFonts w:cs="Times New Roman"/>
          <w:color w:val="auto"/>
          <w:szCs w:val="24"/>
        </w:rPr>
        <w:t>ВПР</w:t>
      </w:r>
      <w:proofErr w:type="gramStart"/>
      <w:r w:rsidRPr="00F96FA6">
        <w:rPr>
          <w:rFonts w:cs="Times New Roman"/>
          <w:color w:val="auto"/>
          <w:szCs w:val="24"/>
        </w:rPr>
        <w:t>,д</w:t>
      </w:r>
      <w:proofErr w:type="gramEnd"/>
      <w:r w:rsidRPr="00F96FA6">
        <w:rPr>
          <w:rFonts w:cs="Times New Roman"/>
          <w:color w:val="auto"/>
          <w:szCs w:val="24"/>
        </w:rPr>
        <w:t>ля</w:t>
      </w:r>
      <w:proofErr w:type="spellEnd"/>
      <w:r w:rsidRPr="00F96FA6">
        <w:rPr>
          <w:rFonts w:cs="Times New Roman"/>
          <w:color w:val="auto"/>
          <w:szCs w:val="24"/>
        </w:rPr>
        <w:t xml:space="preserve">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</w:t>
      </w:r>
      <w:r w:rsidRPr="00F96FA6">
        <w:rPr>
          <w:rFonts w:cs="Times New Roman"/>
          <w:color w:val="auto"/>
          <w:szCs w:val="24"/>
        </w:rPr>
        <w:lastRenderedPageBreak/>
        <w:t>указываются. Соответствие ФИО и кода остается в ОО в виде бумажного протокола.</w:t>
      </w:r>
    </w:p>
    <w:p w:rsidR="00F96FA6" w:rsidRPr="00F96FA6" w:rsidRDefault="00F96FA6" w:rsidP="00F96FA6">
      <w:pPr>
        <w:pStyle w:val="ac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4.13. Загрузить форму сбора результатов в ФИС ОКО. Загрузка формы сбора результатов в ФИС ОКО должна быть осуществлена по плану-графику проведения ВПР </w:t>
      </w:r>
    </w:p>
    <w:p w:rsidR="00F96FA6" w:rsidRPr="00F96FA6" w:rsidRDefault="00F96FA6" w:rsidP="00F96FA6">
      <w:pPr>
        <w:spacing w:after="60" w:line="276" w:lineRule="auto"/>
        <w:ind w:left="710" w:firstLine="0"/>
        <w:rPr>
          <w:rFonts w:cs="Times New Roman"/>
          <w:b/>
          <w:color w:val="FF0000"/>
          <w:szCs w:val="24"/>
        </w:rPr>
      </w:pPr>
      <w:r w:rsidRPr="00F96FA6">
        <w:rPr>
          <w:rFonts w:cs="Times New Roman"/>
          <w:color w:val="auto"/>
          <w:szCs w:val="24"/>
        </w:rPr>
        <w:t>4.14. Получить результаты проверочных работ в разделе «Аналитика» в  ФИС ОКО.</w:t>
      </w:r>
    </w:p>
    <w:p w:rsidR="00F96FA6" w:rsidRPr="00F96FA6" w:rsidRDefault="00F96FA6" w:rsidP="00F96FA6">
      <w:pPr>
        <w:pStyle w:val="ac"/>
        <w:numPr>
          <w:ilvl w:val="1"/>
          <w:numId w:val="1"/>
        </w:numPr>
        <w:spacing w:after="60" w:line="276" w:lineRule="auto"/>
        <w:rPr>
          <w:rFonts w:cs="Times New Roman"/>
          <w:b/>
          <w:color w:val="FF0000"/>
          <w:szCs w:val="24"/>
        </w:rPr>
      </w:pPr>
      <w:r w:rsidRPr="00F96FA6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F96FA6" w:rsidRPr="00F96FA6" w:rsidRDefault="00F96FA6" w:rsidP="00F96FA6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– проверить готовность аудитории перед проведением проверочной работы;</w:t>
      </w:r>
    </w:p>
    <w:p w:rsidR="00F96FA6" w:rsidRPr="00F96FA6" w:rsidRDefault="00F96FA6" w:rsidP="00F96FA6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– получить от ответственного за проведение ВПР в соответствующих классах или ответственного организатора МКОУ СОШ </w:t>
      </w:r>
      <w:proofErr w:type="spellStart"/>
      <w:r w:rsidRPr="00F96FA6">
        <w:rPr>
          <w:rFonts w:cs="Times New Roman"/>
          <w:color w:val="auto"/>
          <w:szCs w:val="24"/>
        </w:rPr>
        <w:t>пгт</w:t>
      </w:r>
      <w:proofErr w:type="spellEnd"/>
      <w:r w:rsidRPr="00F96FA6">
        <w:rPr>
          <w:rFonts w:cs="Times New Roman"/>
          <w:color w:val="auto"/>
          <w:szCs w:val="24"/>
        </w:rPr>
        <w:t xml:space="preserve"> Пинюг материалы для проведения проверочной работы;</w:t>
      </w:r>
    </w:p>
    <w:p w:rsidR="00F96FA6" w:rsidRPr="00F96FA6" w:rsidRDefault="00F96FA6" w:rsidP="00F96FA6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– выдать комплекты </w:t>
      </w:r>
      <w:proofErr w:type="gramStart"/>
      <w:r w:rsidRPr="00F96FA6">
        <w:rPr>
          <w:rFonts w:cs="Times New Roman"/>
          <w:color w:val="auto"/>
          <w:szCs w:val="24"/>
        </w:rPr>
        <w:t>проверочных</w:t>
      </w:r>
      <w:proofErr w:type="gramEnd"/>
      <w:r w:rsidRPr="00F96FA6">
        <w:rPr>
          <w:rFonts w:cs="Times New Roman"/>
          <w:color w:val="auto"/>
          <w:szCs w:val="24"/>
        </w:rPr>
        <w:t xml:space="preserve"> </w:t>
      </w:r>
      <w:proofErr w:type="spellStart"/>
      <w:r w:rsidRPr="00F96FA6">
        <w:rPr>
          <w:rFonts w:cs="Times New Roman"/>
          <w:color w:val="auto"/>
          <w:szCs w:val="24"/>
        </w:rPr>
        <w:t>работучастникам</w:t>
      </w:r>
      <w:proofErr w:type="spellEnd"/>
      <w:r w:rsidRPr="00F96FA6">
        <w:rPr>
          <w:rFonts w:cs="Times New Roman"/>
          <w:color w:val="auto"/>
          <w:szCs w:val="24"/>
        </w:rPr>
        <w:t>;</w:t>
      </w:r>
    </w:p>
    <w:p w:rsidR="00F96FA6" w:rsidRPr="00F96FA6" w:rsidRDefault="00F96FA6" w:rsidP="00F96FA6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F96FA6" w:rsidRPr="00F96FA6" w:rsidRDefault="00F96FA6" w:rsidP="00F96FA6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F96FA6" w:rsidRPr="00F96FA6" w:rsidRDefault="00F96FA6" w:rsidP="00F96FA6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>– собрать работы участников по окончании проверочной работы и передать их ответственному за проведение ВПР в соответствующей параллели классов или</w:t>
      </w:r>
      <w:r w:rsidRPr="00F96FA6">
        <w:rPr>
          <w:rFonts w:cs="Times New Roman"/>
          <w:color w:val="auto"/>
          <w:szCs w:val="24"/>
        </w:rPr>
        <w:tab/>
        <w:t xml:space="preserve">ответственному организатору МКОУ СОШ </w:t>
      </w:r>
      <w:proofErr w:type="spellStart"/>
      <w:r w:rsidRPr="00F96FA6">
        <w:rPr>
          <w:rFonts w:cs="Times New Roman"/>
          <w:color w:val="auto"/>
          <w:szCs w:val="24"/>
        </w:rPr>
        <w:t>пгт</w:t>
      </w:r>
      <w:proofErr w:type="spellEnd"/>
      <w:r w:rsidRPr="00F96FA6">
        <w:rPr>
          <w:rFonts w:cs="Times New Roman"/>
          <w:color w:val="auto"/>
          <w:szCs w:val="24"/>
        </w:rPr>
        <w:t xml:space="preserve"> Пинюг.</w:t>
      </w:r>
    </w:p>
    <w:p w:rsidR="00F96FA6" w:rsidRPr="00F96FA6" w:rsidRDefault="00F96FA6" w:rsidP="00F96FA6">
      <w:pPr>
        <w:pStyle w:val="ac"/>
        <w:numPr>
          <w:ilvl w:val="1"/>
          <w:numId w:val="2"/>
        </w:numPr>
        <w:spacing w:line="276" w:lineRule="auto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>
        <w:rPr>
          <w:rFonts w:cs="Times New Roman"/>
          <w:color w:val="auto"/>
          <w:szCs w:val="24"/>
        </w:rPr>
        <w:t>31.12.2023</w:t>
      </w:r>
    </w:p>
    <w:p w:rsidR="00F96FA6" w:rsidRPr="00F96FA6" w:rsidRDefault="00F96FA6" w:rsidP="00F96FA6">
      <w:pPr>
        <w:pStyle w:val="ac"/>
        <w:numPr>
          <w:ilvl w:val="1"/>
          <w:numId w:val="1"/>
        </w:numPr>
        <w:spacing w:line="276" w:lineRule="auto"/>
        <w:ind w:left="0" w:firstLine="710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Ступина В.Н., учителя технологии, Котельникову С.М., учителя начальных классов, </w:t>
      </w:r>
      <w:proofErr w:type="spellStart"/>
      <w:r w:rsidRPr="00F96FA6">
        <w:rPr>
          <w:rFonts w:cs="Times New Roman"/>
          <w:color w:val="auto"/>
          <w:szCs w:val="24"/>
        </w:rPr>
        <w:t>Шутихину</w:t>
      </w:r>
      <w:proofErr w:type="spellEnd"/>
      <w:r w:rsidRPr="00F96FA6">
        <w:rPr>
          <w:rFonts w:cs="Times New Roman"/>
          <w:color w:val="auto"/>
          <w:szCs w:val="24"/>
        </w:rPr>
        <w:t xml:space="preserve"> Т.С., учителя математики.</w:t>
      </w:r>
    </w:p>
    <w:p w:rsidR="00F96FA6" w:rsidRPr="00F96FA6" w:rsidRDefault="00F96FA6" w:rsidP="00F96FA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F96FA6" w:rsidRPr="00F96FA6" w:rsidRDefault="00F96FA6" w:rsidP="00F96FA6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F96FA6">
        <w:rPr>
          <w:rFonts w:cs="Times New Roman"/>
          <w:color w:val="auto"/>
          <w:szCs w:val="24"/>
        </w:rPr>
        <w:tab/>
      </w:r>
      <w:r w:rsidRPr="00F96FA6">
        <w:rPr>
          <w:rFonts w:cs="Times New Roman"/>
          <w:color w:val="auto"/>
          <w:szCs w:val="24"/>
        </w:rPr>
        <w:tab/>
        <w:t>Директор ____________ В.Н.Дружинина</w:t>
      </w:r>
    </w:p>
    <w:p w:rsidR="006C35C6" w:rsidRPr="00F96FA6" w:rsidRDefault="006C35C6">
      <w:pPr>
        <w:rPr>
          <w:rFonts w:cs="Times New Roman"/>
          <w:szCs w:val="24"/>
        </w:rPr>
      </w:pPr>
    </w:p>
    <w:sectPr w:rsidR="006C35C6" w:rsidRPr="00F96FA6" w:rsidSect="006C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57839"/>
    <w:multiLevelType w:val="multilevel"/>
    <w:tmpl w:val="D18EF01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6E69126D"/>
    <w:multiLevelType w:val="multilevel"/>
    <w:tmpl w:val="3F82B160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190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02B62"/>
    <w:rsid w:val="00016D88"/>
    <w:rsid w:val="00302B62"/>
    <w:rsid w:val="006C35C6"/>
    <w:rsid w:val="00746412"/>
    <w:rsid w:val="00C0274F"/>
    <w:rsid w:val="00D6337D"/>
    <w:rsid w:val="00F9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62"/>
    <w:pPr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6337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7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7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7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7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7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7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7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7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37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337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6337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337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337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6337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6337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337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337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337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37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6337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6337D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337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6337D"/>
    <w:rPr>
      <w:b/>
      <w:bCs/>
      <w:spacing w:val="0"/>
    </w:rPr>
  </w:style>
  <w:style w:type="character" w:styleId="a9">
    <w:name w:val="Emphasis"/>
    <w:uiPriority w:val="20"/>
    <w:qFormat/>
    <w:rsid w:val="00D6337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6337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6337D"/>
  </w:style>
  <w:style w:type="paragraph" w:styleId="ac">
    <w:name w:val="List Paragraph"/>
    <w:basedOn w:val="a"/>
    <w:uiPriority w:val="34"/>
    <w:qFormat/>
    <w:rsid w:val="00D633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33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337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6337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6337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6337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6337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6337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6337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6337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6337D"/>
    <w:pPr>
      <w:outlineLvl w:val="9"/>
    </w:pPr>
  </w:style>
  <w:style w:type="table" w:styleId="af5">
    <w:name w:val="Table Grid"/>
    <w:basedOn w:val="a1"/>
    <w:uiPriority w:val="59"/>
    <w:rsid w:val="00302B62"/>
    <w:pPr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</dc:creator>
  <cp:lastModifiedBy>МКОУ СОШ</cp:lastModifiedBy>
  <cp:revision>2</cp:revision>
  <dcterms:created xsi:type="dcterms:W3CDTF">2023-05-18T07:21:00Z</dcterms:created>
  <dcterms:modified xsi:type="dcterms:W3CDTF">2023-05-18T08:03:00Z</dcterms:modified>
</cp:coreProperties>
</file>